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jsttabel4-Accent1"/>
        <w:tblW w:w="0" w:type="auto"/>
        <w:tblLayout w:type="fixed"/>
        <w:tblLook w:val="06A0" w:firstRow="1" w:lastRow="0" w:firstColumn="1" w:lastColumn="0" w:noHBand="1" w:noVBand="1"/>
      </w:tblPr>
      <w:tblGrid>
        <w:gridCol w:w="4275"/>
        <w:gridCol w:w="4740"/>
      </w:tblGrid>
      <w:tr w:rsidR="63654EA4" w:rsidTr="63654EA4" w14:paraId="6DF245A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5" w:type="dxa"/>
            <w:gridSpan w:val="2"/>
          </w:tcPr>
          <w:p w:rsidR="63654EA4" w:rsidP="63654EA4" w:rsidRDefault="63654EA4" w14:paraId="1B1EBCAE" w14:textId="5B130936">
            <w:pPr>
              <w:rPr>
                <w:sz w:val="32"/>
                <w:szCs w:val="32"/>
              </w:rPr>
            </w:pPr>
            <w:r w:rsidRPr="63654EA4">
              <w:rPr>
                <w:sz w:val="28"/>
                <w:szCs w:val="28"/>
              </w:rPr>
              <w:t xml:space="preserve">Aanmeldformulier </w:t>
            </w:r>
            <w:proofErr w:type="spellStart"/>
            <w:r w:rsidRPr="63654EA4">
              <w:rPr>
                <w:sz w:val="28"/>
                <w:szCs w:val="28"/>
              </w:rPr>
              <w:t>Soof's</w:t>
            </w:r>
            <w:proofErr w:type="spellEnd"/>
            <w:r w:rsidRPr="63654EA4">
              <w:rPr>
                <w:sz w:val="28"/>
                <w:szCs w:val="28"/>
              </w:rPr>
              <w:t xml:space="preserve"> </w:t>
            </w:r>
            <w:proofErr w:type="spellStart"/>
            <w:r w:rsidRPr="63654EA4">
              <w:rPr>
                <w:sz w:val="28"/>
                <w:szCs w:val="28"/>
              </w:rPr>
              <w:t>Eventing</w:t>
            </w:r>
            <w:proofErr w:type="spellEnd"/>
            <w:r w:rsidRPr="63654EA4">
              <w:rPr>
                <w:sz w:val="28"/>
                <w:szCs w:val="28"/>
              </w:rPr>
              <w:t xml:space="preserve"> Plan</w:t>
            </w:r>
            <w:r w:rsidR="00AF025B">
              <w:rPr>
                <w:sz w:val="28"/>
                <w:szCs w:val="28"/>
              </w:rPr>
              <w:t xml:space="preserve"> 2023</w:t>
            </w:r>
          </w:p>
        </w:tc>
      </w:tr>
      <w:tr w:rsidR="63654EA4" w:rsidTr="63654EA4" w14:paraId="4340CE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60DDCF80" w14:textId="045BF67A">
            <w:pPr>
              <w:rPr>
                <w:sz w:val="32"/>
                <w:szCs w:val="32"/>
              </w:rPr>
            </w:pPr>
            <w:r w:rsidRPr="63654EA4">
              <w:rPr>
                <w:sz w:val="28"/>
                <w:szCs w:val="28"/>
              </w:rPr>
              <w:t>Naam:</w:t>
            </w:r>
          </w:p>
        </w:tc>
        <w:tc>
          <w:tcPr>
            <w:tcW w:w="4740" w:type="dxa"/>
          </w:tcPr>
          <w:p w:rsidR="63654EA4" w:rsidP="63654EA4" w:rsidRDefault="63654EA4" w14:paraId="6113A2AC" w14:textId="7713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6FE2C08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763A6AEF" w14:textId="684F0E07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Adres:</w:t>
            </w:r>
          </w:p>
        </w:tc>
        <w:tc>
          <w:tcPr>
            <w:tcW w:w="4740" w:type="dxa"/>
          </w:tcPr>
          <w:p w:rsidR="63654EA4" w:rsidP="63654EA4" w:rsidRDefault="63654EA4" w14:paraId="40AD12AF" w14:textId="7713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73F4C8B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523411C9" w14:textId="3BB34789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Postcode:</w:t>
            </w:r>
          </w:p>
        </w:tc>
        <w:tc>
          <w:tcPr>
            <w:tcW w:w="4740" w:type="dxa"/>
          </w:tcPr>
          <w:p w:rsidR="63654EA4" w:rsidP="63654EA4" w:rsidRDefault="63654EA4" w14:paraId="0214C422" w14:textId="7713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76CDD9D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1C042799" w14:textId="5240CB9B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Woonplaats:</w:t>
            </w:r>
          </w:p>
        </w:tc>
        <w:tc>
          <w:tcPr>
            <w:tcW w:w="4740" w:type="dxa"/>
          </w:tcPr>
          <w:p w:rsidR="63654EA4" w:rsidP="63654EA4" w:rsidRDefault="63654EA4" w14:paraId="47F071B4" w14:textId="77130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3B629D7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1B472282" w14:textId="54559354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Geboortedatum:</w:t>
            </w:r>
          </w:p>
        </w:tc>
        <w:tc>
          <w:tcPr>
            <w:tcW w:w="4740" w:type="dxa"/>
          </w:tcPr>
          <w:p w:rsidR="63654EA4" w:rsidP="63654EA4" w:rsidRDefault="63654EA4" w14:paraId="183E4689" w14:textId="588068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680710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33F4775A" w14:textId="5BB393B4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Emailadres:</w:t>
            </w:r>
          </w:p>
        </w:tc>
        <w:tc>
          <w:tcPr>
            <w:tcW w:w="4740" w:type="dxa"/>
          </w:tcPr>
          <w:p w:rsidR="63654EA4" w:rsidP="63654EA4" w:rsidRDefault="63654EA4" w14:paraId="0F17AD12" w14:textId="217A1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35ED64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403A5998" w14:textId="0A23C05A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 xml:space="preserve">Telefoonnummer(s): </w:t>
            </w:r>
            <w:r>
              <w:br/>
            </w:r>
            <w:r w:rsidRPr="63654EA4">
              <w:t>(alle nummers die in de groepsapp mogen)</w:t>
            </w:r>
          </w:p>
        </w:tc>
        <w:tc>
          <w:tcPr>
            <w:tcW w:w="4740" w:type="dxa"/>
          </w:tcPr>
          <w:p w:rsidR="63654EA4" w:rsidP="63654EA4" w:rsidRDefault="63654EA4" w14:paraId="17DECFD3" w14:textId="212FC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4B4A729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0FDBBA94" w14:textId="0199C78B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63654EA4" w:rsidP="63654EA4" w:rsidRDefault="63654EA4" w14:paraId="59E0A79E" w14:textId="71FF4D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79479B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5710A9B9" w14:textId="2E3F5219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Paard/pony (+ categorie):</w:t>
            </w:r>
          </w:p>
        </w:tc>
        <w:tc>
          <w:tcPr>
            <w:tcW w:w="4740" w:type="dxa"/>
          </w:tcPr>
          <w:p w:rsidR="63654EA4" w:rsidP="63654EA4" w:rsidRDefault="63654EA4" w14:paraId="5E25E578" w14:textId="64B6F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24E4060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56630E17" w14:textId="5B95C088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Niveau:</w:t>
            </w:r>
          </w:p>
        </w:tc>
        <w:tc>
          <w:tcPr>
            <w:tcW w:w="4740" w:type="dxa"/>
          </w:tcPr>
          <w:p w:rsidR="63654EA4" w:rsidP="63654EA4" w:rsidRDefault="63654EA4" w14:paraId="15763CA8" w14:textId="08E59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2C13DE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785BD96C" w14:textId="6F802077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63654EA4" w:rsidP="63654EA4" w:rsidRDefault="63654EA4" w14:paraId="0E214FF4" w14:textId="591FEC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431226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57B57CAC" w14:textId="28A53052">
            <w:pPr>
              <w:rPr>
                <w:sz w:val="28"/>
                <w:szCs w:val="28"/>
              </w:rPr>
            </w:pPr>
            <w:r w:rsidRPr="63654EA4">
              <w:rPr>
                <w:sz w:val="28"/>
                <w:szCs w:val="28"/>
              </w:rPr>
              <w:t>Kledingmaat:</w:t>
            </w:r>
          </w:p>
        </w:tc>
        <w:tc>
          <w:tcPr>
            <w:tcW w:w="4740" w:type="dxa"/>
          </w:tcPr>
          <w:p w:rsidR="63654EA4" w:rsidP="63654EA4" w:rsidRDefault="63654EA4" w14:paraId="2E73C754" w14:textId="2BDDD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63654EA4" w:rsidTr="63654EA4" w14:paraId="75CE466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5" w:type="dxa"/>
          </w:tcPr>
          <w:p w:rsidR="63654EA4" w:rsidP="63654EA4" w:rsidRDefault="63654EA4" w14:paraId="38830B2C" w14:textId="34774CF3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</w:tcPr>
          <w:p w:rsidR="63654EA4" w:rsidP="63654EA4" w:rsidRDefault="63654EA4" w14:paraId="2131DB63" w14:textId="407CB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63654EA4" w:rsidP="63654EA4" w:rsidRDefault="63654EA4" w14:paraId="07F3511B" w14:textId="4EC39DA5">
      <w:pPr>
        <w:rPr>
          <w:sz w:val="28"/>
          <w:szCs w:val="28"/>
        </w:rPr>
      </w:pPr>
      <w:r>
        <w:br/>
      </w:r>
      <w:r w:rsidRPr="63654EA4">
        <w:rPr>
          <w:sz w:val="28"/>
          <w:szCs w:val="28"/>
        </w:rPr>
        <w:t xml:space="preserve">De totaalkosten van het </w:t>
      </w:r>
      <w:proofErr w:type="spellStart"/>
      <w:r w:rsidRPr="63654EA4">
        <w:rPr>
          <w:sz w:val="28"/>
          <w:szCs w:val="28"/>
        </w:rPr>
        <w:t>eventingplan</w:t>
      </w:r>
      <w:proofErr w:type="spellEnd"/>
      <w:r w:rsidRPr="63654EA4">
        <w:rPr>
          <w:sz w:val="28"/>
          <w:szCs w:val="28"/>
        </w:rPr>
        <w:t xml:space="preserve"> bedragen € </w:t>
      </w:r>
      <w:r w:rsidR="00AF025B">
        <w:rPr>
          <w:sz w:val="28"/>
          <w:szCs w:val="28"/>
        </w:rPr>
        <w:t>600</w:t>
      </w:r>
      <w:r w:rsidRPr="63654EA4">
        <w:rPr>
          <w:sz w:val="28"/>
          <w:szCs w:val="28"/>
        </w:rPr>
        <w:t xml:space="preserve">,- euro </w:t>
      </w:r>
      <w:r>
        <w:br/>
      </w:r>
      <w:r w:rsidRPr="63654EA4">
        <w:rPr>
          <w:sz w:val="28"/>
          <w:szCs w:val="28"/>
        </w:rPr>
        <w:t xml:space="preserve">Deze prijs is incl. de btw en de terreinvergoedingen. </w:t>
      </w:r>
      <w:r w:rsidR="00AF025B">
        <w:rPr>
          <w:sz w:val="28"/>
          <w:szCs w:val="28"/>
        </w:rPr>
        <w:br/>
      </w:r>
      <w:r w:rsidR="00AF025B">
        <w:rPr>
          <w:sz w:val="28"/>
          <w:szCs w:val="28"/>
        </w:rPr>
        <w:t xml:space="preserve">Leden van het </w:t>
      </w:r>
      <w:proofErr w:type="spellStart"/>
      <w:r w:rsidR="00AF025B">
        <w:rPr>
          <w:sz w:val="28"/>
          <w:szCs w:val="28"/>
        </w:rPr>
        <w:t>Soof’s</w:t>
      </w:r>
      <w:proofErr w:type="spellEnd"/>
      <w:r w:rsidR="00AF025B">
        <w:rPr>
          <w:sz w:val="28"/>
          <w:szCs w:val="28"/>
        </w:rPr>
        <w:t xml:space="preserve"> </w:t>
      </w:r>
      <w:proofErr w:type="spellStart"/>
      <w:r w:rsidR="00AF025B">
        <w:rPr>
          <w:sz w:val="28"/>
          <w:szCs w:val="28"/>
        </w:rPr>
        <w:t>Eventing</w:t>
      </w:r>
      <w:proofErr w:type="spellEnd"/>
      <w:r w:rsidR="00AF025B">
        <w:rPr>
          <w:sz w:val="28"/>
          <w:szCs w:val="28"/>
        </w:rPr>
        <w:t xml:space="preserve"> Plan 2022 krijgen € 50,- korting als zij zich voor 1</w:t>
      </w:r>
      <w:r w:rsidR="00EF7FFB">
        <w:rPr>
          <w:sz w:val="28"/>
          <w:szCs w:val="28"/>
        </w:rPr>
        <w:t>5</w:t>
      </w:r>
      <w:r w:rsidR="00AF025B">
        <w:rPr>
          <w:sz w:val="28"/>
          <w:szCs w:val="28"/>
        </w:rPr>
        <w:t xml:space="preserve"> november inschrijven.</w:t>
      </w:r>
      <w:r>
        <w:br/>
      </w:r>
      <w:r w:rsidRPr="63654EA4">
        <w:rPr>
          <w:sz w:val="28"/>
          <w:szCs w:val="28"/>
        </w:rPr>
        <w:t xml:space="preserve">Dit bedrag kan in zijn geheel betaald worden of in 2 termijnen. </w:t>
      </w:r>
      <w:r>
        <w:br/>
      </w:r>
      <w:r w:rsidRPr="63654EA4">
        <w:rPr>
          <w:sz w:val="28"/>
          <w:szCs w:val="28"/>
        </w:rPr>
        <w:t xml:space="preserve">Gehele bedrag of 1e termijn dient betaald te worden voor 10 januari 2023. </w:t>
      </w:r>
      <w:r>
        <w:br/>
      </w:r>
      <w:r w:rsidRPr="63654EA4">
        <w:rPr>
          <w:sz w:val="28"/>
          <w:szCs w:val="28"/>
        </w:rPr>
        <w:t>2e termijn dient betaald te worden voor 10 maart 2023.</w:t>
      </w:r>
      <w:r>
        <w:br/>
      </w:r>
      <w:r>
        <w:br/>
      </w:r>
      <w:r w:rsidRPr="63654EA4">
        <w:rPr>
          <w:sz w:val="28"/>
          <w:szCs w:val="28"/>
        </w:rPr>
        <w:t>Bovenstaande kan overgemaakt worden op rekening:</w:t>
      </w:r>
      <w:r w:rsidR="00AF025B">
        <w:rPr>
          <w:sz w:val="28"/>
          <w:szCs w:val="28"/>
        </w:rPr>
        <w:t xml:space="preserve"> NL 88 KNAB 0510 9338 90 </w:t>
      </w:r>
      <w:r w:rsidRPr="63654EA4">
        <w:rPr>
          <w:sz w:val="28"/>
          <w:szCs w:val="28"/>
        </w:rPr>
        <w:t xml:space="preserve">onder vermelding van naam deelnemer + </w:t>
      </w:r>
      <w:proofErr w:type="spellStart"/>
      <w:r w:rsidRPr="63654EA4">
        <w:rPr>
          <w:sz w:val="28"/>
          <w:szCs w:val="28"/>
        </w:rPr>
        <w:t>Soof's</w:t>
      </w:r>
      <w:proofErr w:type="spellEnd"/>
      <w:r w:rsidRPr="63654EA4">
        <w:rPr>
          <w:sz w:val="28"/>
          <w:szCs w:val="28"/>
        </w:rPr>
        <w:t xml:space="preserve"> </w:t>
      </w:r>
      <w:proofErr w:type="spellStart"/>
      <w:r w:rsidRPr="63654EA4">
        <w:rPr>
          <w:sz w:val="28"/>
          <w:szCs w:val="28"/>
        </w:rPr>
        <w:t>Eventing</w:t>
      </w:r>
      <w:proofErr w:type="spellEnd"/>
      <w:r w:rsidRPr="63654EA4">
        <w:rPr>
          <w:sz w:val="28"/>
          <w:szCs w:val="28"/>
        </w:rPr>
        <w:t xml:space="preserve"> Plan.</w:t>
      </w:r>
    </w:p>
    <w:p w:rsidR="63654EA4" w:rsidP="63654EA4" w:rsidRDefault="63654EA4" w14:paraId="4151AE8E" w14:textId="7DF214C7">
      <w:pPr>
        <w:rPr>
          <w:sz w:val="28"/>
          <w:szCs w:val="28"/>
        </w:rPr>
      </w:pPr>
      <w:r>
        <w:br/>
      </w:r>
      <w:r w:rsidRPr="63654EA4">
        <w:rPr>
          <w:sz w:val="28"/>
          <w:szCs w:val="28"/>
        </w:rPr>
        <w:t xml:space="preserve">Door ondertekening van het inschrijfformulier schrijft deelnemer zich in voor het </w:t>
      </w:r>
      <w:proofErr w:type="spellStart"/>
      <w:r w:rsidRPr="63654EA4">
        <w:rPr>
          <w:sz w:val="28"/>
          <w:szCs w:val="28"/>
        </w:rPr>
        <w:t>Soof's</w:t>
      </w:r>
      <w:proofErr w:type="spellEnd"/>
      <w:r w:rsidRPr="63654EA4">
        <w:rPr>
          <w:sz w:val="28"/>
          <w:szCs w:val="28"/>
        </w:rPr>
        <w:t xml:space="preserve"> </w:t>
      </w:r>
      <w:proofErr w:type="spellStart"/>
      <w:r w:rsidRPr="63654EA4">
        <w:rPr>
          <w:sz w:val="28"/>
          <w:szCs w:val="28"/>
        </w:rPr>
        <w:t>Eventing</w:t>
      </w:r>
      <w:proofErr w:type="spellEnd"/>
      <w:r w:rsidRPr="63654EA4">
        <w:rPr>
          <w:sz w:val="28"/>
          <w:szCs w:val="28"/>
        </w:rPr>
        <w:t xml:space="preserve"> Plan </w:t>
      </w:r>
      <w:r w:rsidR="00AF025B">
        <w:rPr>
          <w:sz w:val="28"/>
          <w:szCs w:val="28"/>
        </w:rPr>
        <w:t xml:space="preserve">2023 </w:t>
      </w:r>
      <w:r w:rsidRPr="63654EA4">
        <w:rPr>
          <w:sz w:val="28"/>
          <w:szCs w:val="28"/>
        </w:rPr>
        <w:t xml:space="preserve">en gaat daarmee akkoord met de Algemene Voorwaarden zoals vermeld hieronder en alsmede te vinden op de website onder het kopje </w:t>
      </w:r>
      <w:proofErr w:type="spellStart"/>
      <w:r w:rsidRPr="63654EA4">
        <w:rPr>
          <w:sz w:val="28"/>
          <w:szCs w:val="28"/>
        </w:rPr>
        <w:t>Soof's</w:t>
      </w:r>
      <w:proofErr w:type="spellEnd"/>
      <w:r w:rsidRPr="63654EA4">
        <w:rPr>
          <w:sz w:val="28"/>
          <w:szCs w:val="28"/>
        </w:rPr>
        <w:t xml:space="preserve"> </w:t>
      </w:r>
      <w:proofErr w:type="spellStart"/>
      <w:r w:rsidRPr="63654EA4">
        <w:rPr>
          <w:sz w:val="28"/>
          <w:szCs w:val="28"/>
        </w:rPr>
        <w:t>Eventing</w:t>
      </w:r>
      <w:proofErr w:type="spellEnd"/>
      <w:r w:rsidRPr="63654EA4">
        <w:rPr>
          <w:sz w:val="28"/>
          <w:szCs w:val="28"/>
        </w:rPr>
        <w:t xml:space="preserve"> Plan.</w:t>
      </w:r>
      <w:r>
        <w:br/>
      </w:r>
      <w:r w:rsidRPr="63654EA4">
        <w:rPr>
          <w:sz w:val="28"/>
          <w:szCs w:val="28"/>
        </w:rPr>
        <w:t xml:space="preserve"> </w:t>
      </w:r>
      <w:r>
        <w:br/>
      </w:r>
    </w:p>
    <w:p w:rsidR="63654EA4" w:rsidP="63654EA4" w:rsidRDefault="63654EA4" w14:paraId="28184C9E" w14:textId="13D6EE1C">
      <w:pPr>
        <w:rPr>
          <w:b/>
          <w:bCs/>
          <w:sz w:val="28"/>
          <w:szCs w:val="28"/>
        </w:rPr>
      </w:pPr>
      <w:r w:rsidRPr="63654EA4">
        <w:rPr>
          <w:b/>
          <w:bCs/>
          <w:sz w:val="28"/>
          <w:szCs w:val="28"/>
        </w:rPr>
        <w:t xml:space="preserve">Datum: </w:t>
      </w:r>
      <w:r>
        <w:tab/>
      </w:r>
      <w:r>
        <w:tab/>
      </w:r>
      <w:r w:rsidRPr="63654EA4">
        <w:rPr>
          <w:b/>
          <w:bCs/>
          <w:sz w:val="28"/>
          <w:szCs w:val="28"/>
        </w:rPr>
        <w:t>…..................................................</w:t>
      </w:r>
    </w:p>
    <w:p w:rsidR="63654EA4" w:rsidP="63654EA4" w:rsidRDefault="63654EA4" w14:paraId="295BD618" w14:textId="28C0A35B">
      <w:pPr>
        <w:rPr>
          <w:sz w:val="28"/>
          <w:szCs w:val="28"/>
        </w:rPr>
      </w:pPr>
      <w:r w:rsidRPr="63654EA4">
        <w:rPr>
          <w:b/>
          <w:bCs/>
          <w:sz w:val="28"/>
          <w:szCs w:val="28"/>
        </w:rPr>
        <w:t>Naam:</w:t>
      </w:r>
      <w:r>
        <w:tab/>
      </w:r>
      <w:r>
        <w:tab/>
      </w:r>
      <w:r w:rsidRPr="63654EA4">
        <w:rPr>
          <w:b/>
          <w:bCs/>
          <w:sz w:val="28"/>
          <w:szCs w:val="28"/>
        </w:rPr>
        <w:t>…..................................................</w:t>
      </w:r>
    </w:p>
    <w:p w:rsidR="63654EA4" w:rsidP="63654EA4" w:rsidRDefault="63654EA4" w14:paraId="4277E360" w14:textId="3C2870BE">
      <w:pPr>
        <w:rPr>
          <w:sz w:val="28"/>
          <w:szCs w:val="28"/>
        </w:rPr>
      </w:pPr>
      <w:r w:rsidRPr="63654EA4">
        <w:rPr>
          <w:b/>
          <w:bCs/>
          <w:sz w:val="28"/>
          <w:szCs w:val="28"/>
        </w:rPr>
        <w:t>Handtekening:</w:t>
      </w:r>
      <w:r>
        <w:tab/>
      </w:r>
      <w:r w:rsidRPr="63654EA4">
        <w:rPr>
          <w:b/>
          <w:bCs/>
          <w:sz w:val="28"/>
          <w:szCs w:val="28"/>
        </w:rPr>
        <w:t>…..................................................</w:t>
      </w:r>
      <w:r>
        <w:br/>
      </w:r>
      <w:r w:rsidRPr="63654EA4">
        <w:rPr>
          <w:b/>
          <w:bCs/>
        </w:rPr>
        <w:t>(handtekening gezet door deelnemer 18+ of door ouder/voogd)</w:t>
      </w:r>
      <w:r w:rsidR="00980C9E">
        <w:rPr>
          <w:b/>
          <w:bCs/>
        </w:rPr>
        <w:br/>
      </w:r>
      <w:r w:rsidR="00980C9E">
        <w:rPr>
          <w:b/>
          <w:bCs/>
        </w:rPr>
        <w:t>* Aanmeld formulier kan gemaild worden naar: Soofshorseriding@gmail.com</w:t>
      </w:r>
    </w:p>
    <w:p w:rsidR="63654EA4" w:rsidP="63654EA4" w:rsidRDefault="63654EA4" w14:paraId="4CA2DF6C" w14:textId="1828ED70">
      <w:pPr>
        <w:rPr>
          <w:b/>
          <w:bCs/>
        </w:rPr>
      </w:pPr>
      <w:r w:rsidRPr="63654EA4">
        <w:rPr>
          <w:b/>
          <w:bCs/>
          <w:sz w:val="28"/>
          <w:szCs w:val="28"/>
        </w:rPr>
        <w:lastRenderedPageBreak/>
        <w:t xml:space="preserve">Algemene Voorwaarden </w:t>
      </w:r>
      <w:proofErr w:type="spellStart"/>
      <w:r w:rsidRPr="63654EA4">
        <w:rPr>
          <w:b/>
          <w:bCs/>
          <w:sz w:val="28"/>
          <w:szCs w:val="28"/>
        </w:rPr>
        <w:t>Soof's</w:t>
      </w:r>
      <w:proofErr w:type="spellEnd"/>
      <w:r w:rsidRPr="63654EA4">
        <w:rPr>
          <w:b/>
          <w:bCs/>
          <w:sz w:val="28"/>
          <w:szCs w:val="28"/>
        </w:rPr>
        <w:t xml:space="preserve"> </w:t>
      </w:r>
      <w:proofErr w:type="spellStart"/>
      <w:r w:rsidRPr="63654EA4">
        <w:rPr>
          <w:b/>
          <w:bCs/>
          <w:sz w:val="28"/>
          <w:szCs w:val="28"/>
        </w:rPr>
        <w:t>Eventing</w:t>
      </w:r>
      <w:proofErr w:type="spellEnd"/>
      <w:r w:rsidRPr="63654EA4">
        <w:rPr>
          <w:b/>
          <w:bCs/>
          <w:sz w:val="28"/>
          <w:szCs w:val="28"/>
        </w:rPr>
        <w:t xml:space="preserve"> Plan</w:t>
      </w:r>
    </w:p>
    <w:p w:rsidR="63654EA4" w:rsidP="63654EA4" w:rsidRDefault="63654EA4" w14:paraId="1154AECC" w14:textId="6A4704A4">
      <w:pPr>
        <w:rPr>
          <w:b/>
          <w:bCs/>
          <w:sz w:val="28"/>
          <w:szCs w:val="28"/>
        </w:rPr>
      </w:pPr>
      <w:r>
        <w:br/>
      </w:r>
      <w:r>
        <w:tab/>
      </w:r>
      <w:r w:rsidRPr="63654EA4">
        <w:rPr>
          <w:b/>
          <w:bCs/>
          <w:sz w:val="28"/>
          <w:szCs w:val="28"/>
        </w:rPr>
        <w:t>Algemeen</w:t>
      </w:r>
    </w:p>
    <w:p w:rsidR="63654EA4" w:rsidP="63654EA4" w:rsidRDefault="63654EA4" w14:paraId="752AEDC1" w14:textId="3BFCDC9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63654EA4">
        <w:rPr>
          <w:sz w:val="28"/>
          <w:szCs w:val="28"/>
        </w:rPr>
        <w:t>Het afnemen en deelnemen van de lessen en trainingen geschiedt geheel op eigen risico.</w:t>
      </w:r>
    </w:p>
    <w:p w:rsidR="63654EA4" w:rsidP="63654EA4" w:rsidRDefault="63654EA4" w14:paraId="2B3BB38A" w14:textId="183855FC">
      <w:pPr>
        <w:pStyle w:val="Lijstalinea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63654EA4">
        <w:rPr>
          <w:sz w:val="28"/>
          <w:szCs w:val="28"/>
        </w:rPr>
        <w:t>Communicatie gaat via de groepsapp.</w:t>
      </w:r>
      <w:r>
        <w:br/>
      </w:r>
      <w:r>
        <w:br/>
      </w:r>
      <w:proofErr w:type="spellStart"/>
      <w:r w:rsidRPr="63654EA4">
        <w:rPr>
          <w:b/>
          <w:bCs/>
          <w:sz w:val="28"/>
          <w:szCs w:val="28"/>
        </w:rPr>
        <w:t>Soof's</w:t>
      </w:r>
      <w:proofErr w:type="spellEnd"/>
      <w:r w:rsidRPr="63654EA4">
        <w:rPr>
          <w:b/>
          <w:bCs/>
          <w:sz w:val="28"/>
          <w:szCs w:val="28"/>
        </w:rPr>
        <w:t xml:space="preserve"> </w:t>
      </w:r>
      <w:proofErr w:type="spellStart"/>
      <w:r w:rsidRPr="63654EA4">
        <w:rPr>
          <w:b/>
          <w:bCs/>
          <w:sz w:val="28"/>
          <w:szCs w:val="28"/>
        </w:rPr>
        <w:t>Eventing</w:t>
      </w:r>
      <w:proofErr w:type="spellEnd"/>
      <w:r w:rsidRPr="63654EA4">
        <w:rPr>
          <w:b/>
          <w:bCs/>
          <w:sz w:val="28"/>
          <w:szCs w:val="28"/>
        </w:rPr>
        <w:t xml:space="preserve"> Plan houdt in:</w:t>
      </w:r>
    </w:p>
    <w:p w:rsidR="63654EA4" w:rsidP="63654EA4" w:rsidRDefault="63654EA4" w14:paraId="25848111" w14:textId="38C309B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63654EA4">
        <w:rPr>
          <w:sz w:val="28"/>
          <w:szCs w:val="28"/>
        </w:rPr>
        <w:t>Een startavond</w:t>
      </w:r>
    </w:p>
    <w:p w:rsidR="63654EA4" w:rsidP="63654EA4" w:rsidRDefault="63654EA4" w14:paraId="556F104C" w14:textId="4B1410B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63654EA4">
        <w:rPr>
          <w:sz w:val="28"/>
          <w:szCs w:val="28"/>
        </w:rPr>
        <w:t>7 crosslessen (1 indoor en de rest outdoor)</w:t>
      </w:r>
    </w:p>
    <w:p w:rsidR="00AF025B" w:rsidP="63654EA4" w:rsidRDefault="00AF025B" w14:paraId="5BD281EA" w14:textId="3050658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Een balanstraining (dit gaat tegelijk met de indoor training)</w:t>
      </w:r>
    </w:p>
    <w:p w:rsidR="63654EA4" w:rsidP="63654EA4" w:rsidRDefault="63654EA4" w14:paraId="091BE697" w14:textId="6280100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63654EA4">
        <w:rPr>
          <w:sz w:val="28"/>
          <w:szCs w:val="28"/>
        </w:rPr>
        <w:t>3 begeleidingswedstrijden</w:t>
      </w:r>
    </w:p>
    <w:p w:rsidR="63654EA4" w:rsidP="63654EA4" w:rsidRDefault="63654EA4" w14:paraId="102804E7" w14:textId="0D3D1C8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63654EA4">
        <w:rPr>
          <w:sz w:val="28"/>
          <w:szCs w:val="28"/>
        </w:rPr>
        <w:t>Een 0 meting</w:t>
      </w:r>
    </w:p>
    <w:p w:rsidRPr="00AF025B" w:rsidR="00AF025B" w:rsidP="63654EA4" w:rsidRDefault="00AF025B" w14:paraId="7C7BEB3C" w14:textId="45858F5E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</w:rPr>
        <w:t xml:space="preserve">Een gezamenlijke </w:t>
      </w:r>
      <w:proofErr w:type="spellStart"/>
      <w:r>
        <w:rPr>
          <w:sz w:val="28"/>
        </w:rPr>
        <w:t>bbq</w:t>
      </w:r>
      <w:proofErr w:type="spellEnd"/>
    </w:p>
    <w:p w:rsidR="00AF025B" w:rsidP="63654EA4" w:rsidRDefault="00AF025B" w14:paraId="2FD9D820" w14:textId="298B58A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Teamkleding</w:t>
      </w:r>
    </w:p>
    <w:p w:rsidRPr="00AF025B" w:rsidR="63654EA4" w:rsidP="00AF025B" w:rsidRDefault="00AF025B" w14:paraId="5DDD2672" w14:textId="22269776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Afsluitende buitenrit</w:t>
      </w:r>
      <w:r>
        <w:br/>
      </w:r>
      <w:r>
        <w:br/>
      </w:r>
      <w:r w:rsidRPr="05AD59F4" w:rsidR="05AD59F4">
        <w:rPr>
          <w:b w:val="1"/>
          <w:bCs w:val="1"/>
          <w:sz w:val="28"/>
          <w:szCs w:val="28"/>
        </w:rPr>
        <w:t>Datums voor in de agenda:</w:t>
      </w:r>
    </w:p>
    <w:p w:rsidRPr="00AF025B" w:rsidR="63654EA4" w:rsidP="00AF025B" w:rsidRDefault="00AF025B" w14:paraId="31F15757" w14:textId="1C7A308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Zaterdag 21 januari – </w:t>
      </w:r>
      <w:proofErr w:type="spellStart"/>
      <w:r w:rsidRPr="05AD59F4" w:rsidR="05AD59F4">
        <w:rPr>
          <w:sz w:val="28"/>
          <w:szCs w:val="28"/>
        </w:rPr>
        <w:t>startdag</w:t>
      </w:r>
      <w:proofErr w:type="spellEnd"/>
      <w:r w:rsidRPr="05AD59F4" w:rsidR="05AD59F4">
        <w:rPr>
          <w:sz w:val="28"/>
          <w:szCs w:val="28"/>
        </w:rPr>
        <w:t xml:space="preserve"> in </w:t>
      </w:r>
      <w:proofErr w:type="spellStart"/>
      <w:r w:rsidRPr="05AD59F4" w:rsidR="05AD59F4">
        <w:rPr>
          <w:sz w:val="28"/>
          <w:szCs w:val="28"/>
        </w:rPr>
        <w:t>Exomrra</w:t>
      </w:r>
      <w:proofErr w:type="spellEnd"/>
      <w:r w:rsidRPr="05AD59F4" w:rsidR="05AD59F4">
        <w:rPr>
          <w:sz w:val="28"/>
          <w:szCs w:val="28"/>
        </w:rPr>
        <w:t xml:space="preserve">. Rond 14.00. </w:t>
      </w:r>
    </w:p>
    <w:p w:rsidRPr="00AF025B" w:rsidR="63654EA4" w:rsidP="00AF025B" w:rsidRDefault="00AF025B" w14:paraId="1E17D74B" w14:textId="0642C80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Zaterdag 11 </w:t>
      </w:r>
      <w:proofErr w:type="spellStart"/>
      <w:r w:rsidRPr="05AD59F4" w:rsidR="05AD59F4">
        <w:rPr>
          <w:sz w:val="28"/>
          <w:szCs w:val="28"/>
        </w:rPr>
        <w:t>feburari</w:t>
      </w:r>
      <w:proofErr w:type="spellEnd"/>
      <w:r w:rsidRPr="05AD59F4" w:rsidR="05AD59F4">
        <w:rPr>
          <w:sz w:val="28"/>
          <w:szCs w:val="28"/>
        </w:rPr>
        <w:t xml:space="preserve"> – Eerste </w:t>
      </w:r>
      <w:proofErr w:type="spellStart"/>
      <w:r w:rsidRPr="05AD59F4" w:rsidR="05AD59F4">
        <w:rPr>
          <w:sz w:val="28"/>
          <w:szCs w:val="28"/>
        </w:rPr>
        <w:t>trainingsdag</w:t>
      </w:r>
      <w:proofErr w:type="spellEnd"/>
      <w:r w:rsidRPr="05AD59F4" w:rsidR="05AD59F4">
        <w:rPr>
          <w:sz w:val="28"/>
          <w:szCs w:val="28"/>
        </w:rPr>
        <w:t xml:space="preserve"> bij PMO Steenwijk. </w:t>
      </w:r>
      <w:r>
        <w:br/>
      </w:r>
      <w:r w:rsidRPr="05AD59F4" w:rsidR="05AD59F4">
        <w:rPr>
          <w:sz w:val="28"/>
          <w:szCs w:val="28"/>
        </w:rPr>
        <w:t xml:space="preserve">Dit duurt de gehele dag! Ochtend 0 meting &amp; balanstraining. Middag </w:t>
      </w:r>
      <w:proofErr w:type="spellStart"/>
      <w:r w:rsidRPr="05AD59F4" w:rsidR="05AD59F4">
        <w:rPr>
          <w:sz w:val="28"/>
          <w:szCs w:val="28"/>
        </w:rPr>
        <w:t>crossles</w:t>
      </w:r>
      <w:proofErr w:type="spellEnd"/>
      <w:r w:rsidRPr="05AD59F4" w:rsidR="05AD59F4">
        <w:rPr>
          <w:sz w:val="28"/>
          <w:szCs w:val="28"/>
        </w:rPr>
        <w:t xml:space="preserve"> in de (binnen) bak. </w:t>
      </w:r>
    </w:p>
    <w:p w:rsidRPr="00AF025B" w:rsidR="63654EA4" w:rsidP="00AF025B" w:rsidRDefault="00AF025B" w14:paraId="4BDA2FB4" w14:textId="05D1EA5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Overige datums worden bekend gemaakt tijdens de startdag. Eerste crosstraining op gras gaat in maart zijn. </w:t>
      </w:r>
      <w:r>
        <w:br/>
      </w:r>
      <w:r>
        <w:br/>
      </w:r>
      <w:r w:rsidRPr="05AD59F4" w:rsidR="05AD59F4">
        <w:rPr>
          <w:b w:val="1"/>
          <w:bCs w:val="1"/>
          <w:sz w:val="28"/>
          <w:szCs w:val="28"/>
        </w:rPr>
        <w:t xml:space="preserve">Kleding &amp; </w:t>
      </w:r>
      <w:proofErr w:type="spellStart"/>
      <w:r w:rsidRPr="05AD59F4" w:rsidR="05AD59F4">
        <w:rPr>
          <w:b w:val="1"/>
          <w:bCs w:val="1"/>
          <w:sz w:val="28"/>
          <w:szCs w:val="28"/>
        </w:rPr>
        <w:t>Haranchement</w:t>
      </w:r>
      <w:proofErr w:type="spellEnd"/>
    </w:p>
    <w:p w:rsidR="63654EA4" w:rsidP="63654EA4" w:rsidRDefault="63654EA4" w14:paraId="1B6DE5FA" w14:textId="6FD6686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Tijdens de lessen en trainingen is het verplicht om een goedgekeurde </w:t>
      </w:r>
      <w:proofErr w:type="spellStart"/>
      <w:r w:rsidRPr="05AD59F4" w:rsidR="05AD59F4">
        <w:rPr>
          <w:sz w:val="28"/>
          <w:szCs w:val="28"/>
        </w:rPr>
        <w:t>veiligheidscap</w:t>
      </w:r>
      <w:proofErr w:type="spellEnd"/>
      <w:r w:rsidRPr="05AD59F4" w:rsidR="05AD59F4">
        <w:rPr>
          <w:sz w:val="28"/>
          <w:szCs w:val="28"/>
        </w:rPr>
        <w:t xml:space="preserve"> te dragen en geschikt schoeisel. </w:t>
      </w:r>
      <w:proofErr w:type="spellStart"/>
      <w:r w:rsidRPr="05AD59F4" w:rsidR="05AD59F4">
        <w:rPr>
          <w:sz w:val="28"/>
          <w:szCs w:val="28"/>
        </w:rPr>
        <w:t>Soofshorseriding</w:t>
      </w:r>
      <w:proofErr w:type="spellEnd"/>
      <w:r w:rsidRPr="05AD59F4" w:rsidR="05AD59F4">
        <w:rPr>
          <w:sz w:val="28"/>
          <w:szCs w:val="28"/>
        </w:rPr>
        <w:t xml:space="preserve"> is niet aansprakelijk voor het niet naleven van deze regel.</w:t>
      </w:r>
    </w:p>
    <w:p w:rsidR="63654EA4" w:rsidP="05AD59F4" w:rsidRDefault="63654EA4" w14:paraId="54D5B5E6" w14:textId="5BCD6872">
      <w:pPr>
        <w:pStyle w:val="Lijstalinea"/>
        <w:numPr>
          <w:ilvl w:val="0"/>
          <w:numId w:val="1"/>
        </w:numPr>
        <w:rPr>
          <w:rFonts w:eastAsia="" w:eastAsiaTheme="minorEastAsia"/>
          <w:sz w:val="28"/>
          <w:szCs w:val="28"/>
        </w:rPr>
      </w:pPr>
      <w:r w:rsidRPr="05AD59F4" w:rsidR="05AD59F4">
        <w:rPr>
          <w:sz w:val="28"/>
          <w:szCs w:val="28"/>
        </w:rPr>
        <w:t xml:space="preserve">Tijdens de crosslessen is het verplicht om een bodyprotector te dragen. Lang haar dient te worden opgestoken in een knotje. </w:t>
      </w:r>
      <w:proofErr w:type="spellStart"/>
      <w:r w:rsidRPr="05AD59F4" w:rsidR="05AD59F4">
        <w:rPr>
          <w:sz w:val="28"/>
          <w:szCs w:val="28"/>
        </w:rPr>
        <w:t>Soofshorseriding</w:t>
      </w:r>
      <w:proofErr w:type="spellEnd"/>
      <w:r w:rsidRPr="05AD59F4" w:rsidR="05AD59F4">
        <w:rPr>
          <w:sz w:val="28"/>
          <w:szCs w:val="28"/>
        </w:rPr>
        <w:t xml:space="preserve"> is niet aansprakelijk voor het niet naleven van deze regel.</w:t>
      </w:r>
    </w:p>
    <w:p w:rsidR="63654EA4" w:rsidP="63654EA4" w:rsidRDefault="63654EA4" w14:paraId="3ADC4055" w14:textId="3E8DE861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Je paard/pony dient correct opgetuigd te zijn. Crossbeschermers zijn aan te raden. Evenals ijzers met stiften. Het is op eigen risico als deelnemer zich hier niet aan houdt. </w:t>
      </w:r>
      <w:r>
        <w:br/>
      </w:r>
      <w:r>
        <w:br/>
      </w:r>
      <w:r w:rsidRPr="05AD59F4" w:rsidR="05AD59F4">
        <w:rPr>
          <w:b w:val="1"/>
          <w:bCs w:val="1"/>
          <w:sz w:val="28"/>
          <w:szCs w:val="28"/>
        </w:rPr>
        <w:t>Lessen, Annuleren &amp; Inhalen</w:t>
      </w:r>
    </w:p>
    <w:p w:rsidR="63654EA4" w:rsidP="63654EA4" w:rsidRDefault="63654EA4" w14:paraId="07123DBE" w14:textId="2691BB6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Bij deelname aan het </w:t>
      </w:r>
      <w:proofErr w:type="spellStart"/>
      <w:r w:rsidRPr="05AD59F4" w:rsidR="05AD59F4">
        <w:rPr>
          <w:sz w:val="28"/>
          <w:szCs w:val="28"/>
        </w:rPr>
        <w:t>Soofseventingplan</w:t>
      </w:r>
      <w:proofErr w:type="spellEnd"/>
      <w:r w:rsidRPr="05AD59F4" w:rsidR="05AD59F4">
        <w:rPr>
          <w:sz w:val="28"/>
          <w:szCs w:val="28"/>
        </w:rPr>
        <w:t xml:space="preserve"> heeft deelnemer recht op 7 crosslessen. Deze crosslessen worden gegeven op vaste trainingsdagen.</w:t>
      </w:r>
    </w:p>
    <w:p w:rsidR="63654EA4" w:rsidP="63654EA4" w:rsidRDefault="63654EA4" w14:paraId="618E39E5" w14:textId="34CA8A6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De 0 meting valt op een vaste dag en kan niet worden ingehaald bij afmelden van deelnemer. Dit </w:t>
      </w:r>
      <w:proofErr w:type="spellStart"/>
      <w:r w:rsidRPr="05AD59F4" w:rsidR="05AD59F4">
        <w:rPr>
          <w:sz w:val="28"/>
          <w:szCs w:val="28"/>
        </w:rPr>
        <w:t>ivm</w:t>
      </w:r>
      <w:proofErr w:type="spellEnd"/>
      <w:r w:rsidRPr="05AD59F4" w:rsidR="05AD59F4">
        <w:rPr>
          <w:sz w:val="28"/>
          <w:szCs w:val="28"/>
        </w:rPr>
        <w:t xml:space="preserve"> geschiktheid locatie.</w:t>
      </w:r>
    </w:p>
    <w:p w:rsidR="63654EA4" w:rsidP="63654EA4" w:rsidRDefault="63654EA4" w14:paraId="15B55293" w14:textId="6F458D4C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 w:rsidRPr="05AD59F4" w:rsidR="05AD59F4">
        <w:rPr>
          <w:sz w:val="28"/>
          <w:szCs w:val="28"/>
        </w:rPr>
        <w:t>Soofshorseriding</w:t>
      </w:r>
      <w:proofErr w:type="spellEnd"/>
      <w:r w:rsidRPr="05AD59F4" w:rsidR="05AD59F4">
        <w:rPr>
          <w:sz w:val="28"/>
          <w:szCs w:val="28"/>
        </w:rPr>
        <w:t xml:space="preserve"> is gerechtigd om deze trainingsdagen te veranderen indien nodig.</w:t>
      </w:r>
    </w:p>
    <w:p w:rsidR="63654EA4" w:rsidP="63654EA4" w:rsidRDefault="63654EA4" w14:paraId="1329E163" w14:textId="06F514C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Wanneer deelnemer zich heeft afgemeld mag deelnemer deze </w:t>
      </w:r>
      <w:proofErr w:type="spellStart"/>
      <w:r w:rsidRPr="05AD59F4" w:rsidR="05AD59F4">
        <w:rPr>
          <w:sz w:val="28"/>
          <w:szCs w:val="28"/>
        </w:rPr>
        <w:t>crossles</w:t>
      </w:r>
      <w:proofErr w:type="spellEnd"/>
      <w:r w:rsidRPr="05AD59F4" w:rsidR="05AD59F4">
        <w:rPr>
          <w:sz w:val="28"/>
          <w:szCs w:val="28"/>
        </w:rPr>
        <w:t xml:space="preserve"> inhalen. Dit inhalen kan op andere dagen waarop </w:t>
      </w:r>
      <w:proofErr w:type="spellStart"/>
      <w:r w:rsidRPr="05AD59F4" w:rsidR="05AD59F4">
        <w:rPr>
          <w:sz w:val="28"/>
          <w:szCs w:val="28"/>
        </w:rPr>
        <w:t>Soofshorseriding</w:t>
      </w:r>
      <w:proofErr w:type="spellEnd"/>
      <w:r w:rsidRPr="05AD59F4" w:rsidR="05AD59F4">
        <w:rPr>
          <w:sz w:val="28"/>
          <w:szCs w:val="28"/>
        </w:rPr>
        <w:t xml:space="preserve"> op crossterreinen lesgeeft dat jaar. </w:t>
      </w:r>
    </w:p>
    <w:p w:rsidR="63654EA4" w:rsidP="63654EA4" w:rsidRDefault="63654EA4" w14:paraId="52FBBCA0" w14:textId="2F200F58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Lessen kunnen worden ingehaald in het jaar </w:t>
      </w:r>
      <w:r w:rsidRPr="05AD59F4" w:rsidR="05AD59F4">
        <w:rPr>
          <w:b w:val="1"/>
          <w:bCs w:val="1"/>
          <w:sz w:val="28"/>
          <w:szCs w:val="28"/>
        </w:rPr>
        <w:t>2023</w:t>
      </w:r>
      <w:r w:rsidRPr="05AD59F4" w:rsidR="05AD59F4">
        <w:rPr>
          <w:sz w:val="28"/>
          <w:szCs w:val="28"/>
        </w:rPr>
        <w:t xml:space="preserve">. Daarna vervalt het recht om in te halen. </w:t>
      </w:r>
    </w:p>
    <w:p w:rsidR="00017914" w:rsidP="63654EA4" w:rsidRDefault="63654EA4" w14:paraId="6F7D89F7" w14:textId="7777777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</w:t>
      </w:r>
      <w:proofErr w:type="spellStart"/>
      <w:r w:rsidRPr="05AD59F4" w:rsidR="05AD59F4">
        <w:rPr>
          <w:sz w:val="28"/>
          <w:szCs w:val="28"/>
        </w:rPr>
        <w:t>Soofshorseriding</w:t>
      </w:r>
      <w:proofErr w:type="spellEnd"/>
      <w:r w:rsidRPr="05AD59F4" w:rsidR="05AD59F4">
        <w:rPr>
          <w:sz w:val="28"/>
          <w:szCs w:val="28"/>
        </w:rPr>
        <w:t xml:space="preserve"> is verplicht om de mogelijkheid te geven om lessen in te halen en dit te melden in de groepsapp. </w:t>
      </w:r>
    </w:p>
    <w:p w:rsidR="63654EA4" w:rsidP="63654EA4" w:rsidRDefault="00017914" w14:paraId="21831954" w14:textId="07EB4BB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="05AD59F4">
        <w:rPr/>
        <w:t xml:space="preserve"> </w:t>
      </w:r>
      <w:r w:rsidRPr="05AD59F4" w:rsidR="05AD59F4">
        <w:rPr>
          <w:sz w:val="28"/>
          <w:szCs w:val="28"/>
        </w:rPr>
        <w:t xml:space="preserve">Bij langdurige blessures voor zowel paard als ruiter wordt er gezamenlijk gekeken naar een passende oplossing. </w:t>
      </w:r>
      <w:r>
        <w:br/>
      </w:r>
      <w:r>
        <w:br/>
      </w:r>
      <w:r w:rsidRPr="05AD59F4" w:rsidR="05AD59F4">
        <w:rPr>
          <w:b w:val="1"/>
          <w:bCs w:val="1"/>
          <w:sz w:val="28"/>
          <w:szCs w:val="28"/>
        </w:rPr>
        <w:t>Betaling</w:t>
      </w:r>
    </w:p>
    <w:p w:rsidR="63654EA4" w:rsidP="63654EA4" w:rsidRDefault="63654EA4" w14:paraId="110F90B7" w14:textId="06D1329F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b w:val="1"/>
          <w:bCs w:val="1"/>
          <w:sz w:val="28"/>
          <w:szCs w:val="28"/>
        </w:rPr>
        <w:t xml:space="preserve"> </w:t>
      </w:r>
      <w:r w:rsidRPr="05AD59F4" w:rsidR="05AD59F4">
        <w:rPr>
          <w:sz w:val="28"/>
          <w:szCs w:val="28"/>
        </w:rPr>
        <w:t xml:space="preserve">Deelname aan het </w:t>
      </w:r>
      <w:proofErr w:type="spellStart"/>
      <w:r w:rsidRPr="05AD59F4" w:rsidR="05AD59F4">
        <w:rPr>
          <w:sz w:val="28"/>
          <w:szCs w:val="28"/>
        </w:rPr>
        <w:t>Soof's</w:t>
      </w:r>
      <w:proofErr w:type="spellEnd"/>
      <w:r w:rsidRPr="05AD59F4" w:rsidR="05AD59F4">
        <w:rPr>
          <w:sz w:val="28"/>
          <w:szCs w:val="28"/>
        </w:rPr>
        <w:t xml:space="preserve"> </w:t>
      </w:r>
      <w:proofErr w:type="spellStart"/>
      <w:r w:rsidRPr="05AD59F4" w:rsidR="05AD59F4">
        <w:rPr>
          <w:sz w:val="28"/>
          <w:szCs w:val="28"/>
        </w:rPr>
        <w:t>Eventing</w:t>
      </w:r>
      <w:proofErr w:type="spellEnd"/>
      <w:r w:rsidRPr="05AD59F4" w:rsidR="05AD59F4">
        <w:rPr>
          <w:sz w:val="28"/>
          <w:szCs w:val="28"/>
        </w:rPr>
        <w:t xml:space="preserve"> Plan kost € </w:t>
      </w:r>
      <w:r w:rsidRPr="05AD59F4" w:rsidR="05AD59F4">
        <w:rPr>
          <w:sz w:val="28"/>
          <w:szCs w:val="28"/>
        </w:rPr>
        <w:t>600</w:t>
      </w:r>
      <w:r w:rsidRPr="05AD59F4" w:rsidR="05AD59F4">
        <w:rPr>
          <w:sz w:val="28"/>
          <w:szCs w:val="28"/>
        </w:rPr>
        <w:t xml:space="preserve">,- euro. Bij ondertekening van het inschrijfformulier is deelnemer verplicht tot betaling en gaat akkoord met de voorwaarden. </w:t>
      </w:r>
    </w:p>
    <w:p w:rsidR="63654EA4" w:rsidP="63654EA4" w:rsidRDefault="63654EA4" w14:paraId="0D789C8F" w14:textId="360EACF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Betaling kan in zijn geheel of in 2 termijnen</w:t>
      </w:r>
    </w:p>
    <w:p w:rsidR="63654EA4" w:rsidP="63654EA4" w:rsidRDefault="63654EA4" w14:paraId="260984A2" w14:textId="5C056E5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Het gehele bedrag (€ </w:t>
      </w:r>
      <w:r w:rsidRPr="05AD59F4" w:rsidR="05AD59F4">
        <w:rPr>
          <w:sz w:val="28"/>
          <w:szCs w:val="28"/>
        </w:rPr>
        <w:t>600</w:t>
      </w:r>
      <w:r w:rsidRPr="05AD59F4" w:rsidR="05AD59F4">
        <w:rPr>
          <w:sz w:val="28"/>
          <w:szCs w:val="28"/>
        </w:rPr>
        <w:t xml:space="preserve">,-) of het 1e termijn (€ </w:t>
      </w:r>
      <w:r w:rsidRPr="05AD59F4" w:rsidR="05AD59F4">
        <w:rPr>
          <w:sz w:val="28"/>
          <w:szCs w:val="28"/>
        </w:rPr>
        <w:t>300</w:t>
      </w:r>
      <w:r w:rsidRPr="05AD59F4" w:rsidR="05AD59F4">
        <w:rPr>
          <w:sz w:val="28"/>
          <w:szCs w:val="28"/>
        </w:rPr>
        <w:t xml:space="preserve">,-) dient voor 10 januari 2023 overgemaakt te worden. </w:t>
      </w:r>
      <w:r>
        <w:br/>
      </w:r>
      <w:r w:rsidRPr="05AD59F4" w:rsidR="05AD59F4">
        <w:rPr>
          <w:sz w:val="28"/>
          <w:szCs w:val="28"/>
        </w:rPr>
        <w:t xml:space="preserve">Het bedrag van het 2e termijn (€ </w:t>
      </w:r>
      <w:r w:rsidRPr="05AD59F4" w:rsidR="05AD59F4">
        <w:rPr>
          <w:sz w:val="28"/>
          <w:szCs w:val="28"/>
        </w:rPr>
        <w:t>300</w:t>
      </w:r>
      <w:r w:rsidRPr="05AD59F4" w:rsidR="05AD59F4">
        <w:rPr>
          <w:sz w:val="28"/>
          <w:szCs w:val="28"/>
        </w:rPr>
        <w:t xml:space="preserve">,-) dient voor 10 maart 2023 overgemaakt te worden. </w:t>
      </w:r>
    </w:p>
    <w:p w:rsidR="00AF025B" w:rsidP="63654EA4" w:rsidRDefault="00AF025B" w14:paraId="576677D0" w14:textId="4183A9A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Leden van het </w:t>
      </w:r>
      <w:proofErr w:type="spellStart"/>
      <w:r w:rsidRPr="05AD59F4" w:rsidR="05AD59F4">
        <w:rPr>
          <w:sz w:val="28"/>
          <w:szCs w:val="28"/>
        </w:rPr>
        <w:t>Soof’s</w:t>
      </w:r>
      <w:proofErr w:type="spellEnd"/>
      <w:r w:rsidRPr="05AD59F4" w:rsidR="05AD59F4">
        <w:rPr>
          <w:sz w:val="28"/>
          <w:szCs w:val="28"/>
        </w:rPr>
        <w:t xml:space="preserve"> </w:t>
      </w:r>
      <w:proofErr w:type="spellStart"/>
      <w:r w:rsidRPr="05AD59F4" w:rsidR="05AD59F4">
        <w:rPr>
          <w:sz w:val="28"/>
          <w:szCs w:val="28"/>
        </w:rPr>
        <w:t>Eventing</w:t>
      </w:r>
      <w:proofErr w:type="spellEnd"/>
      <w:r w:rsidRPr="05AD59F4" w:rsidR="05AD59F4">
        <w:rPr>
          <w:sz w:val="28"/>
          <w:szCs w:val="28"/>
        </w:rPr>
        <w:t xml:space="preserve"> Plan 2022 krijgen € 50,- korting op bovengenoemde prijs als zij zich voor 1</w:t>
      </w:r>
      <w:r w:rsidRPr="05AD59F4" w:rsidR="05AD59F4">
        <w:rPr>
          <w:sz w:val="28"/>
          <w:szCs w:val="28"/>
        </w:rPr>
        <w:t>5</w:t>
      </w:r>
      <w:bookmarkStart w:name="_GoBack" w:id="0"/>
      <w:bookmarkEnd w:id="0"/>
      <w:r w:rsidRPr="05AD59F4" w:rsidR="05AD59F4">
        <w:rPr>
          <w:sz w:val="28"/>
          <w:szCs w:val="28"/>
        </w:rPr>
        <w:t xml:space="preserve"> november 2022 aanmelden voor het jaar 2023. </w:t>
      </w:r>
    </w:p>
    <w:p w:rsidR="63654EA4" w:rsidP="63654EA4" w:rsidRDefault="63654EA4" w14:paraId="0DCDAEC8" w14:textId="48FAE3E4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Bovenstaande kan overgemaakt worden op rekening:</w:t>
      </w:r>
      <w:r w:rsidRPr="05AD59F4" w:rsidR="05AD59F4">
        <w:rPr>
          <w:sz w:val="28"/>
          <w:szCs w:val="28"/>
        </w:rPr>
        <w:t xml:space="preserve"> NL 88 KNAB 0510 9338 90</w:t>
      </w:r>
      <w:r>
        <w:br/>
      </w:r>
      <w:r w:rsidRPr="05AD59F4" w:rsidR="05AD59F4">
        <w:rPr>
          <w:sz w:val="28"/>
          <w:szCs w:val="28"/>
        </w:rPr>
        <w:t xml:space="preserve">onder vermelding van naam deelnemer + </w:t>
      </w:r>
      <w:proofErr w:type="spellStart"/>
      <w:r w:rsidRPr="05AD59F4" w:rsidR="05AD59F4">
        <w:rPr>
          <w:sz w:val="28"/>
          <w:szCs w:val="28"/>
        </w:rPr>
        <w:t>Soof's</w:t>
      </w:r>
      <w:proofErr w:type="spellEnd"/>
      <w:r w:rsidRPr="05AD59F4" w:rsidR="05AD59F4">
        <w:rPr>
          <w:sz w:val="28"/>
          <w:szCs w:val="28"/>
        </w:rPr>
        <w:t xml:space="preserve"> </w:t>
      </w:r>
      <w:proofErr w:type="spellStart"/>
      <w:r w:rsidRPr="05AD59F4" w:rsidR="05AD59F4">
        <w:rPr>
          <w:sz w:val="28"/>
          <w:szCs w:val="28"/>
        </w:rPr>
        <w:t>Eventing</w:t>
      </w:r>
      <w:proofErr w:type="spellEnd"/>
      <w:r w:rsidRPr="05AD59F4" w:rsidR="05AD59F4">
        <w:rPr>
          <w:sz w:val="28"/>
          <w:szCs w:val="28"/>
        </w:rPr>
        <w:t xml:space="preserve"> Plan. </w:t>
      </w:r>
    </w:p>
    <w:p w:rsidR="63654EA4" w:rsidP="63654EA4" w:rsidRDefault="63654EA4" w14:paraId="10F9756A" w14:textId="6F1C15D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Wanneer het bedrag niet overgemaakt is op bovengenoemde datum wordt er éénmalig een herinnering verstuurd. Deze dient binnen 14 dagen alsnog betaald te worden.</w:t>
      </w:r>
    </w:p>
    <w:p w:rsidR="63654EA4" w:rsidP="63654EA4" w:rsidRDefault="63654EA4" w14:paraId="3E217151" w14:textId="0719A1B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5AD59F4" w:rsidR="05AD59F4">
        <w:rPr>
          <w:sz w:val="28"/>
          <w:szCs w:val="28"/>
        </w:rPr>
        <w:t xml:space="preserve"> Is deze herinnering niet binnen 14 dagen betaald dan is </w:t>
      </w:r>
      <w:proofErr w:type="spellStart"/>
      <w:r w:rsidRPr="05AD59F4" w:rsidR="05AD59F4">
        <w:rPr>
          <w:sz w:val="28"/>
          <w:szCs w:val="28"/>
        </w:rPr>
        <w:t>Soofshorseriding</w:t>
      </w:r>
      <w:proofErr w:type="spellEnd"/>
      <w:r w:rsidRPr="05AD59F4" w:rsidR="05AD59F4">
        <w:rPr>
          <w:sz w:val="28"/>
          <w:szCs w:val="28"/>
        </w:rPr>
        <w:t xml:space="preserve"> gerechtigd om administratiekosten van € 15,- te rekenen en de wettelijke rente. Daarnaast worden er gerechtelijke stappen gevolgd. </w:t>
      </w:r>
    </w:p>
    <w:p w:rsidR="63654EA4" w:rsidP="63654EA4" w:rsidRDefault="63654EA4" w14:paraId="65120837" w14:textId="7D04B616">
      <w:pPr>
        <w:rPr>
          <w:sz w:val="28"/>
          <w:szCs w:val="28"/>
        </w:rPr>
      </w:pPr>
    </w:p>
    <w:sectPr w:rsidR="63654EA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A2C58"/>
    <w:multiLevelType w:val="hybridMultilevel"/>
    <w:tmpl w:val="E9CA9C4E"/>
    <w:lvl w:ilvl="0" w:tplc="04A0AD62">
      <w:start w:val="1"/>
      <w:numFmt w:val="decimal"/>
      <w:lvlText w:val="%1."/>
      <w:lvlJc w:val="left"/>
      <w:pPr>
        <w:ind w:left="720" w:hanging="360"/>
      </w:pPr>
    </w:lvl>
    <w:lvl w:ilvl="1" w:tplc="F8F209C6">
      <w:start w:val="1"/>
      <w:numFmt w:val="lowerLetter"/>
      <w:lvlText w:val="%2."/>
      <w:lvlJc w:val="left"/>
      <w:pPr>
        <w:ind w:left="1440" w:hanging="360"/>
      </w:pPr>
    </w:lvl>
    <w:lvl w:ilvl="2" w:tplc="70F4A9FC">
      <w:start w:val="1"/>
      <w:numFmt w:val="lowerRoman"/>
      <w:lvlText w:val="%3."/>
      <w:lvlJc w:val="right"/>
      <w:pPr>
        <w:ind w:left="2160" w:hanging="180"/>
      </w:pPr>
    </w:lvl>
    <w:lvl w:ilvl="3" w:tplc="B2726C62">
      <w:start w:val="1"/>
      <w:numFmt w:val="decimal"/>
      <w:lvlText w:val="%4."/>
      <w:lvlJc w:val="left"/>
      <w:pPr>
        <w:ind w:left="2880" w:hanging="360"/>
      </w:pPr>
    </w:lvl>
    <w:lvl w:ilvl="4" w:tplc="5492DA68">
      <w:start w:val="1"/>
      <w:numFmt w:val="lowerLetter"/>
      <w:lvlText w:val="%5."/>
      <w:lvlJc w:val="left"/>
      <w:pPr>
        <w:ind w:left="3600" w:hanging="360"/>
      </w:pPr>
    </w:lvl>
    <w:lvl w:ilvl="5" w:tplc="82EAB1D4">
      <w:start w:val="1"/>
      <w:numFmt w:val="lowerRoman"/>
      <w:lvlText w:val="%6."/>
      <w:lvlJc w:val="right"/>
      <w:pPr>
        <w:ind w:left="4320" w:hanging="180"/>
      </w:pPr>
    </w:lvl>
    <w:lvl w:ilvl="6" w:tplc="BCA23708">
      <w:start w:val="1"/>
      <w:numFmt w:val="decimal"/>
      <w:lvlText w:val="%7."/>
      <w:lvlJc w:val="left"/>
      <w:pPr>
        <w:ind w:left="5040" w:hanging="360"/>
      </w:pPr>
    </w:lvl>
    <w:lvl w:ilvl="7" w:tplc="B20E4C46">
      <w:start w:val="1"/>
      <w:numFmt w:val="lowerLetter"/>
      <w:lvlText w:val="%8."/>
      <w:lvlJc w:val="left"/>
      <w:pPr>
        <w:ind w:left="5760" w:hanging="360"/>
      </w:pPr>
    </w:lvl>
    <w:lvl w:ilvl="8" w:tplc="A9B6244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B01770"/>
    <w:rsid w:val="00017914"/>
    <w:rsid w:val="00980C9E"/>
    <w:rsid w:val="00AF025B"/>
    <w:rsid w:val="00EF7FFB"/>
    <w:rsid w:val="05AD59F4"/>
    <w:rsid w:val="34B01770"/>
    <w:rsid w:val="636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1770"/>
  <w15:chartTrackingRefBased/>
  <w15:docId w15:val="{D3B6F1F0-2A4F-4055-B8D4-DFF8FF35F0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jsttabel4-Accent1">
    <w:name w:val="List Table 4 Accent 1"/>
    <w:basedOn w:val="Standaardtabe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postma</dc:creator>
  <keywords/>
  <dc:description/>
  <lastModifiedBy>sophie postma</lastModifiedBy>
  <revision>6</revision>
  <dcterms:created xsi:type="dcterms:W3CDTF">2022-09-10T15:28:00.0000000Z</dcterms:created>
  <dcterms:modified xsi:type="dcterms:W3CDTF">2022-10-09T18:58:09.1221842Z</dcterms:modified>
</coreProperties>
</file>